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E3" w:rsidRDefault="002369E3" w:rsidP="002369E3">
      <w:pPr>
        <w:pStyle w:val="Heading1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NE</w:t>
      </w:r>
      <w:r w:rsidRPr="002369E3">
        <w:rPr>
          <w:sz w:val="32"/>
          <w:szCs w:val="32"/>
        </w:rPr>
        <w:t>ET 2018 Answer Key Paper Code -</w:t>
      </w:r>
      <w:r>
        <w:rPr>
          <w:sz w:val="32"/>
          <w:szCs w:val="32"/>
        </w:rPr>
        <w:t>HH</w:t>
      </w:r>
    </w:p>
    <w:p w:rsidR="002369E3" w:rsidRPr="002369E3" w:rsidRDefault="002369E3" w:rsidP="002369E3"/>
    <w:p w:rsidR="002369E3" w:rsidRPr="002369E3" w:rsidRDefault="002369E3" w:rsidP="002369E3"/>
    <w:p w:rsidR="002369E3" w:rsidRPr="002369E3" w:rsidRDefault="002369E3" w:rsidP="002369E3"/>
    <w:p w:rsidR="002369E3" w:rsidRPr="002369E3" w:rsidRDefault="002369E3" w:rsidP="002369E3">
      <w:r w:rsidRPr="002369E3"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9.75pt;margin-top:96.4pt;width:65.25pt;height:414.15pt;z-index:11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3" w:lineRule="exact"/>
                          <w:ind w:right="24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0" w:line="12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0" w:line="125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5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6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7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8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2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29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0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1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2" w:line="13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2" w:line="132" w:lineRule="exact"/>
                          <w:ind w:right="11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2" w:line="13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2" w:line="133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1" w:line="13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1" w:line="133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1" w:line="13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1" w:line="134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0" w:line="13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0" w:line="134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(2)*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0" w:line="13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0" w:line="135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9" w:line="13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9" w:line="135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9" w:line="13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9" w:line="136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8" w:line="13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8" w:line="136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8" w:line="13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8" w:line="137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7" w:line="13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7" w:line="137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7" w:line="13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7" w:line="138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6" w:line="13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6" w:line="138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6" w:line="13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6" w:line="139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3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39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4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40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4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40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4" w:line="14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4" w:line="141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4" w:line="14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4" w:line="141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3" w:line="14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3" w:line="142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3" w:line="14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3" w:line="142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2" w:line="14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2" w:line="143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2" w:line="14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2" w:line="143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4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4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5" w:lineRule="exact"/>
                          <w:ind w:left="1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5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5" w:lineRule="exact"/>
                          <w:ind w:left="1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5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9" w:line="146" w:lineRule="exact"/>
                          <w:ind w:left="1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9" w:line="146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9" w:line="146" w:lineRule="exact"/>
                          <w:ind w:left="1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9" w:line="146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8" w:line="147" w:lineRule="exact"/>
                          <w:ind w:left="1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180.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8" w:line="147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</w:tbl>
                <w:p w:rsidR="00A02740" w:rsidRDefault="00A02740"/>
              </w:txbxContent>
            </v:textbox>
            <w10:wrap anchorx="page" anchory="page"/>
          </v:shape>
        </w:pict>
      </w:r>
      <w:r w:rsidRPr="002369E3">
        <w:rPr>
          <w:sz w:val="32"/>
          <w:szCs w:val="32"/>
        </w:rPr>
        <w:pict>
          <v:shape id="_x0000_s1027" type="#_x0000_t202" style="position:absolute;margin-left:194.7pt;margin-top:96.4pt;width:65.25pt;height:414.15pt;z-index:11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3" w:lineRule="exact"/>
                          <w:ind w:right="24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0" w:line="125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0" w:line="12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2" w:line="133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2" w:line="133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1" w:line="13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1" w:line="134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0" w:line="13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0" w:line="13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9" w:line="13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9" w:line="136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8" w:line="13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8" w:line="137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7" w:line="13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7" w:line="138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6" w:line="13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6" w:line="139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4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40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3" w:line="14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3" w:line="141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2" w:line="14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2" w:line="142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3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4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4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9" w:line="145" w:lineRule="exact"/>
                          <w:ind w:right="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9" w:line="14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8" w:line="146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8" w:line="146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7" w:line="147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7" w:line="147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6" w:line="148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6" w:line="148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5" w:line="149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5" w:line="149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4" w:line="150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4" w:line="150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" w:line="151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" w:line="151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" w:line="152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" w:line="152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" w:line="153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" w:line="153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4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4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3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2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1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0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4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48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4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47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4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46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</w:tbl>
                <w:p w:rsidR="00A02740" w:rsidRDefault="00A02740"/>
              </w:txbxContent>
            </v:textbox>
            <w10:wrap anchorx="page" anchory="page"/>
          </v:shape>
        </w:pict>
      </w:r>
      <w:r w:rsidRPr="002369E3">
        <w:rPr>
          <w:sz w:val="32"/>
          <w:szCs w:val="32"/>
        </w:rPr>
        <w:pict>
          <v:shape id="_x0000_s1028" type="#_x0000_t202" style="position:absolute;margin-left:109.65pt;margin-top:96.4pt;width:65.25pt;height:414.15pt;z-index:11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3" w:lineRule="exact"/>
                          <w:ind w:left="144" w:right="0"/>
                          <w:jc w:val="left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0" w:line="12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0" w:line="125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2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1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2" w:line="133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2" w:line="133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1" w:line="13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1" w:line="134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0" w:line="13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0" w:line="134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0" w:line="13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0" w:line="135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9" w:line="13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9" w:line="13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8" w:line="13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8" w:line="13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8" w:line="13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8" w:line="137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7" w:line="13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7" w:line="138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6" w:line="13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6" w:line="13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3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3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4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5" w:line="140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4" w:line="14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4" w:line="141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3" w:line="14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3" w:line="141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3" w:line="14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3" w:line="142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2" w:line="143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2" w:line="143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4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4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5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9" w:line="14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9" w:line="14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8" w:line="14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8" w:line="14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8" w:line="14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8" w:line="147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7" w:line="14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7" w:line="148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6" w:line="14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6" w:line="14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5" w:line="14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5" w:line="14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5" w:line="15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5" w:line="150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4" w:line="15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4" w:line="151" w:lineRule="exact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" w:line="15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" w:line="151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" w:line="15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" w:line="152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" w:line="153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" w:line="153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" w:line="15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" w:line="154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4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line="155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</w:tbl>
                <w:p w:rsidR="00A02740" w:rsidRDefault="00A02740"/>
              </w:txbxContent>
            </v:textbox>
            <w10:wrap anchorx="page" anchory="page"/>
          </v:shape>
        </w:pict>
      </w:r>
      <w:r w:rsidRPr="002369E3">
        <w:rPr>
          <w:sz w:val="32"/>
          <w:szCs w:val="32"/>
        </w:rPr>
        <w:pict>
          <v:shape id="_x0000_s1029" type="#_x0000_t202" style="position:absolute;margin-left:28.4pt;margin-top:96.4pt;width:65.25pt;height:414.15pt;z-index:11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1" w:line="143" w:lineRule="exact"/>
                          <w:ind w:left="144" w:right="0"/>
                          <w:jc w:val="left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10" w:line="14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0" w:line="12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0" w:line="125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0" w:line="12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30" w:line="125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5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5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9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8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7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6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5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4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A02740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A02740" w:rsidRDefault="00074619">
                        <w:pPr>
                          <w:pStyle w:val="TableParagraph"/>
                          <w:spacing w:before="23" w:line="132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</w:tbl>
                <w:p w:rsidR="00A02740" w:rsidRDefault="00A02740"/>
              </w:txbxContent>
            </v:textbox>
            <w10:wrap anchorx="page" anchory="page"/>
          </v:shape>
        </w:pict>
      </w:r>
    </w:p>
    <w:p w:rsidR="002369E3" w:rsidRPr="002369E3" w:rsidRDefault="002369E3" w:rsidP="002369E3"/>
    <w:p w:rsidR="002369E3" w:rsidRPr="002369E3" w:rsidRDefault="002369E3" w:rsidP="002369E3"/>
    <w:p w:rsidR="002369E3" w:rsidRPr="002369E3" w:rsidRDefault="002369E3" w:rsidP="002369E3"/>
    <w:p w:rsidR="002369E3" w:rsidRPr="002369E3" w:rsidRDefault="002369E3" w:rsidP="002369E3"/>
    <w:p w:rsidR="002369E3" w:rsidRDefault="002369E3" w:rsidP="002369E3"/>
    <w:p w:rsidR="00A02740" w:rsidRPr="002369E3" w:rsidRDefault="00A02740" w:rsidP="002369E3"/>
    <w:sectPr w:rsidR="00A02740" w:rsidRPr="002369E3" w:rsidSect="00A02740">
      <w:type w:val="continuous"/>
      <w:pgSz w:w="7380" w:h="18710"/>
      <w:pgMar w:top="160" w:right="60" w:bottom="0" w:left="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02740"/>
    <w:rsid w:val="00074619"/>
    <w:rsid w:val="002369E3"/>
    <w:rsid w:val="00A0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740"/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9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02740"/>
  </w:style>
  <w:style w:type="paragraph" w:customStyle="1" w:styleId="TableParagraph">
    <w:name w:val="Table Paragraph"/>
    <w:basedOn w:val="Normal"/>
    <w:uiPriority w:val="1"/>
    <w:qFormat/>
    <w:rsid w:val="00A02740"/>
    <w:pPr>
      <w:ind w:left="41" w:right="5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9E3"/>
    <w:rPr>
      <w:rFonts w:ascii="Tahoma" w:eastAsia="Arial" w:hAnsi="Tahoma" w:cs="Tahoma"/>
      <w:sz w:val="16"/>
      <w:szCs w:val="1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36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2EDD-89BF-41C8-A68D-DA5CA323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NEET-Answer Key-2018.cdr</dc:title>
  <dc:creator>Santhosh T</dc:creator>
  <cp:lastModifiedBy>win-7</cp:lastModifiedBy>
  <cp:revision>2</cp:revision>
  <dcterms:created xsi:type="dcterms:W3CDTF">2018-05-07T05:33:00Z</dcterms:created>
  <dcterms:modified xsi:type="dcterms:W3CDTF">2018-05-07T05:54:00Z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CorelDRAW</vt:lpwstr>
  </property>
  <property fmtid="{D5CDD505-2E9C-101B-9397-08002B2CF9AE}" pid="4" name="LastSaved">
    <vt:filetime>2018-05-07T00:00:00Z</vt:filetime>
  </property>
</Properties>
</file>